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洛阳师范学院马克思主义理论研究专项基金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选题指南</w:t>
      </w:r>
      <w:bookmarkStart w:id="0" w:name="_GoBack"/>
      <w:bookmarkEnd w:id="0"/>
    </w:p>
    <w:p>
      <w:pPr>
        <w:jc w:val="center"/>
        <w:rPr>
          <w:b/>
          <w:bCs/>
          <w:sz w:val="44"/>
          <w:szCs w:val="44"/>
        </w:rPr>
      </w:pPr>
    </w:p>
    <w:p>
      <w:pPr>
        <w:jc w:val="left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高校思政课研究专项</w:t>
      </w:r>
    </w:p>
    <w:p>
      <w:pPr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1.习近平总书记关于爱国主义教育的重要论述研究</w:t>
      </w:r>
    </w:p>
    <w:p>
      <w:pPr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2.习近平总书记关于培养时代新人的重要论述研究</w:t>
      </w:r>
    </w:p>
    <w:p>
      <w:pPr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3.习近平总书记关于思想政治理论课建设的重要论述研究</w:t>
      </w:r>
    </w:p>
    <w:p>
      <w:pPr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4.习近平新时代中国特色社会主义思想进教材进课堂进头脑</w:t>
      </w:r>
    </w:p>
    <w:p>
      <w:pPr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研究</w:t>
      </w:r>
    </w:p>
    <w:p>
      <w:pPr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5.新时代青少年爱国主义教育研究</w:t>
      </w:r>
    </w:p>
    <w:p>
      <w:pPr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6.增强思政课教师的职业认同感荣誉感责任感研究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7.</w:t>
      </w:r>
      <w:r>
        <w:rPr>
          <w:rFonts w:hint="eastAsia" w:ascii="宋体" w:hAnsi="宋体" w:eastAsia="宋体" w:cs="Times New Roman"/>
          <w:sz w:val="28"/>
          <w:szCs w:val="28"/>
        </w:rPr>
        <w:t>新时代思政课教师综合素质提升实践路径研究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8.</w:t>
      </w:r>
      <w:r>
        <w:rPr>
          <w:rFonts w:ascii="宋体" w:hAnsi="宋体" w:eastAsia="宋体" w:cs="Times New Roman"/>
          <w:sz w:val="28"/>
          <w:szCs w:val="28"/>
        </w:rPr>
        <w:t>高校思想政治理论课线上线下混合式教学研究——以某一课程为例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9.</w:t>
      </w:r>
      <w:r>
        <w:rPr>
          <w:rFonts w:hint="eastAsia" w:ascii="宋体" w:hAnsi="宋体" w:eastAsia="宋体" w:cs="Times New Roman"/>
          <w:sz w:val="28"/>
          <w:szCs w:val="28"/>
        </w:rPr>
        <w:t>高校思政课教师参与课程思政建设研究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10.</w:t>
      </w:r>
      <w:r>
        <w:rPr>
          <w:rFonts w:hint="eastAsia" w:ascii="宋体" w:hAnsi="宋体" w:eastAsia="宋体" w:cs="Times New Roman"/>
          <w:sz w:val="28"/>
          <w:szCs w:val="28"/>
        </w:rPr>
        <w:t>地方高校推动大中小学思政课一体化实践路径研究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11.</w:t>
      </w:r>
      <w:r>
        <w:rPr>
          <w:rFonts w:ascii="宋体" w:hAnsi="宋体" w:eastAsia="宋体" w:cs="Times New Roman"/>
          <w:sz w:val="28"/>
          <w:szCs w:val="28"/>
        </w:rPr>
        <w:t>河洛文化融入地方高校思想政治课</w:t>
      </w:r>
      <w:r>
        <w:rPr>
          <w:rFonts w:hint="eastAsia" w:ascii="宋体" w:hAnsi="宋体" w:eastAsia="宋体" w:cs="Times New Roman"/>
          <w:sz w:val="28"/>
          <w:szCs w:val="28"/>
        </w:rPr>
        <w:t>实践路径</w:t>
      </w:r>
      <w:r>
        <w:rPr>
          <w:rFonts w:ascii="宋体" w:hAnsi="宋体" w:eastAsia="宋体" w:cs="Times New Roman"/>
          <w:sz w:val="28"/>
          <w:szCs w:val="28"/>
        </w:rPr>
        <w:t>研究</w:t>
      </w:r>
    </w:p>
    <w:p>
      <w:pPr>
        <w:rPr>
          <w:rFonts w:ascii="宋体" w:hAnsi="宋体" w:eastAsia="宋体" w:cs="Times New Roman"/>
          <w:sz w:val="28"/>
          <w:szCs w:val="28"/>
        </w:rPr>
      </w:pPr>
    </w:p>
    <w:p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中国特色社会主义理论体系研究专项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Times New Roman"/>
          <w:sz w:val="28"/>
          <w:szCs w:val="28"/>
        </w:rPr>
        <w:t>中国共产党建党精神的历史逻辑与丰富内涵研究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Times New Roman"/>
          <w:sz w:val="28"/>
          <w:szCs w:val="28"/>
        </w:rPr>
        <w:t>习近平总书记有关“四史”重要论述研究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Times New Roman"/>
          <w:sz w:val="28"/>
          <w:szCs w:val="28"/>
        </w:rPr>
        <w:t>“一国两制”的实践经验与当代价值研究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Times New Roman"/>
          <w:sz w:val="28"/>
          <w:szCs w:val="28"/>
        </w:rPr>
        <w:t>新冠疫情背景下的人类命运共同体实践价值研究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Times New Roman"/>
          <w:sz w:val="28"/>
          <w:szCs w:val="28"/>
        </w:rPr>
        <w:t>新时代高校意识形态安全体系建构研究</w:t>
      </w:r>
    </w:p>
    <w:p>
      <w:pPr>
        <w:spacing w:line="192" w:lineRule="auto"/>
        <w:rPr>
          <w:sz w:val="28"/>
          <w:szCs w:val="28"/>
        </w:rPr>
      </w:pPr>
    </w:p>
    <w:p>
      <w:pPr>
        <w:spacing w:line="192" w:lineRule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0115C"/>
    <w:rsid w:val="0043231B"/>
    <w:rsid w:val="007611BB"/>
    <w:rsid w:val="007C00F2"/>
    <w:rsid w:val="0E48729A"/>
    <w:rsid w:val="19241D0A"/>
    <w:rsid w:val="1D1A18B4"/>
    <w:rsid w:val="29233D8C"/>
    <w:rsid w:val="3D10115C"/>
    <w:rsid w:val="51737188"/>
    <w:rsid w:val="51A64D9E"/>
    <w:rsid w:val="5217283A"/>
    <w:rsid w:val="585A4825"/>
    <w:rsid w:val="61A67290"/>
    <w:rsid w:val="656B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308</Characters>
  <Lines>2</Lines>
  <Paragraphs>1</Paragraphs>
  <TotalTime>3</TotalTime>
  <ScaleCrop>false</ScaleCrop>
  <LinksUpToDate>false</LinksUpToDate>
  <CharactersWithSpaces>361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2020-10-26T07:00:00Z</dcterms:created>
  <dc:creator>MaLie_Wu</dc:creator>
  <cp:lastModifiedBy>lizhengxue</cp:lastModifiedBy>
  <dcterms:modified xsi:type="dcterms:W3CDTF">2021-11-08T03:03:48Z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47AA43CA82934B868282B6FD34E22822</vt:lpwstr>
  </property>
</Properties>
</file>